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8B8A6" w14:textId="77777777" w:rsidR="00DC5F04" w:rsidRPr="00527960" w:rsidRDefault="00DC5F04">
      <w:pPr>
        <w:rPr>
          <w:rFonts w:ascii="Palatino Linotype" w:hAnsi="Palatino Linotype"/>
          <w:b/>
          <w:sz w:val="26"/>
          <w:szCs w:val="26"/>
        </w:rPr>
      </w:pPr>
    </w:p>
    <w:p w14:paraId="28807303" w14:textId="77777777" w:rsidR="00DC5F04" w:rsidRPr="00527960" w:rsidRDefault="005B4B5D">
      <w:pPr>
        <w:rPr>
          <w:rFonts w:ascii="Palatino Linotype" w:hAnsi="Palatino Linotype"/>
          <w:sz w:val="28"/>
        </w:rPr>
      </w:pPr>
      <w:r w:rsidRPr="00527960">
        <w:rPr>
          <w:rFonts w:ascii="Palatino Linotype" w:hAnsi="Palatino Linotype"/>
          <w:noProof/>
          <w:sz w:val="28"/>
        </w:rPr>
        <w:drawing>
          <wp:inline distT="0" distB="0" distL="0" distR="0" wp14:anchorId="53B9551B" wp14:editId="0802D82F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90CD9" w14:textId="0C2B81D6" w:rsidR="00DC5F04" w:rsidRPr="00527960" w:rsidRDefault="001D23B0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C41B6" wp14:editId="2CC49241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BA5CCF" w14:textId="77777777" w:rsidR="00D40C9E" w:rsidRPr="002730A6" w:rsidRDefault="00D40C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ΠΑΝΕΠΙΣΤΗΜΙΟ ΠΕΛΟΠΟΝΝΗΣΟΥ</w:t>
                            </w:r>
                          </w:p>
                          <w:p w14:paraId="74876350" w14:textId="77777777" w:rsidR="00D40C9E" w:rsidRPr="002730A6" w:rsidRDefault="00D40C9E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8F9E668" w14:textId="77777777" w:rsidR="00D40C9E" w:rsidRPr="002730A6" w:rsidRDefault="00D40C9E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C4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5CBA5CCF" w14:textId="77777777" w:rsidR="00D40C9E" w:rsidRPr="002730A6" w:rsidRDefault="00D40C9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ΠΑΝΕΠΙΣΤΗΜΙΟ ΠΕΛΟΠΟΝΝΗΣΟΥ</w:t>
                      </w:r>
                    </w:p>
                    <w:p w14:paraId="74876350" w14:textId="77777777" w:rsidR="00D40C9E" w:rsidRPr="002730A6" w:rsidRDefault="00D40C9E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8F9E668" w14:textId="77777777" w:rsidR="00D40C9E" w:rsidRPr="002730A6" w:rsidRDefault="00D40C9E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55FEBF5A" w14:textId="77777777" w:rsidR="00DC5F04" w:rsidRPr="00527960" w:rsidRDefault="00DC5F04">
      <w:pPr>
        <w:ind w:left="3780"/>
        <w:jc w:val="center"/>
        <w:rPr>
          <w:rFonts w:ascii="Palatino Linotype" w:hAnsi="Palatino Linotype"/>
          <w:b/>
          <w:bCs/>
        </w:rPr>
      </w:pPr>
    </w:p>
    <w:p w14:paraId="28FFD20A" w14:textId="77777777" w:rsidR="00DC5F04" w:rsidRPr="00527960" w:rsidRDefault="00DC5F04">
      <w:pPr>
        <w:ind w:left="5040"/>
        <w:rPr>
          <w:rFonts w:ascii="Palatino Linotype" w:hAnsi="Palatino Linotype"/>
          <w:sz w:val="26"/>
          <w:szCs w:val="26"/>
        </w:rPr>
      </w:pPr>
    </w:p>
    <w:p w14:paraId="79298426" w14:textId="77777777" w:rsidR="0038562E" w:rsidRPr="00527960" w:rsidRDefault="0038562E" w:rsidP="000858D7">
      <w:pPr>
        <w:ind w:left="10" w:right="3" w:hanging="10"/>
        <w:jc w:val="center"/>
        <w:rPr>
          <w:rFonts w:ascii="Palatino Linotype" w:hAnsi="Palatino Linotype" w:cstheme="minorHAnsi"/>
          <w:spacing w:val="20"/>
          <w:sz w:val="32"/>
          <w:szCs w:val="32"/>
        </w:rPr>
      </w:pPr>
    </w:p>
    <w:p w14:paraId="48BFA0B0" w14:textId="77777777" w:rsidR="00D866AB" w:rsidRPr="00527960" w:rsidRDefault="00D866AB" w:rsidP="000858D7">
      <w:pPr>
        <w:ind w:left="10" w:right="3" w:hanging="10"/>
        <w:jc w:val="center"/>
        <w:rPr>
          <w:rFonts w:ascii="Palatino Linotype" w:hAnsi="Palatino Linotype" w:cstheme="minorHAnsi"/>
          <w:b/>
          <w:spacing w:val="20"/>
          <w:sz w:val="32"/>
          <w:szCs w:val="32"/>
        </w:rPr>
      </w:pPr>
    </w:p>
    <w:p w14:paraId="7A845594" w14:textId="77777777" w:rsidR="000858D7" w:rsidRPr="00527960" w:rsidRDefault="00145233" w:rsidP="000858D7">
      <w:pPr>
        <w:ind w:left="10" w:right="3" w:hanging="10"/>
        <w:jc w:val="center"/>
        <w:rPr>
          <w:rFonts w:ascii="Palatino Linotype" w:hAnsi="Palatino Linotype" w:cstheme="minorHAnsi"/>
          <w:b/>
          <w:spacing w:val="20"/>
          <w:sz w:val="36"/>
          <w:szCs w:val="36"/>
        </w:rPr>
      </w:pPr>
      <w:r w:rsidRPr="00527960">
        <w:rPr>
          <w:rFonts w:ascii="Palatino Linotype" w:hAnsi="Palatino Linotype" w:cstheme="minorHAnsi"/>
          <w:b/>
          <w:spacing w:val="20"/>
          <w:sz w:val="36"/>
          <w:szCs w:val="36"/>
        </w:rPr>
        <w:t>ΑΝΑΚΟΙΝΩΣΗ</w:t>
      </w:r>
    </w:p>
    <w:p w14:paraId="41D40035" w14:textId="77777777" w:rsidR="00145233" w:rsidRPr="00527960" w:rsidRDefault="00145233" w:rsidP="000858D7">
      <w:pPr>
        <w:ind w:left="10" w:right="3" w:hanging="10"/>
        <w:jc w:val="center"/>
        <w:rPr>
          <w:rFonts w:ascii="Palatino Linotype" w:hAnsi="Palatino Linotype" w:cstheme="minorHAnsi"/>
          <w:b/>
          <w:sz w:val="28"/>
          <w:szCs w:val="28"/>
        </w:rPr>
      </w:pPr>
    </w:p>
    <w:p w14:paraId="7D18CB64" w14:textId="77777777" w:rsidR="000858D7" w:rsidRPr="00527960" w:rsidRDefault="00527960" w:rsidP="00D866AB">
      <w:pPr>
        <w:ind w:left="10" w:right="3" w:hanging="10"/>
        <w:jc w:val="center"/>
        <w:rPr>
          <w:rFonts w:ascii="Palatino Linotype" w:hAnsi="Palatino Linotype" w:cstheme="minorHAnsi"/>
          <w:b/>
          <w:sz w:val="32"/>
          <w:szCs w:val="32"/>
        </w:rPr>
      </w:pPr>
      <w:r w:rsidRPr="00527960">
        <w:rPr>
          <w:rFonts w:ascii="Palatino Linotype" w:hAnsi="Palatino Linotype" w:cstheme="minorHAnsi"/>
          <w:b/>
          <w:sz w:val="32"/>
          <w:szCs w:val="32"/>
        </w:rPr>
        <w:t>ΑΝΑΠΛΗΡΩΣΗ</w:t>
      </w:r>
      <w:r w:rsidR="000858D7" w:rsidRPr="00527960">
        <w:rPr>
          <w:rFonts w:ascii="Palatino Linotype" w:hAnsi="Palatino Linotype" w:cstheme="minorHAnsi"/>
          <w:b/>
          <w:sz w:val="32"/>
          <w:szCs w:val="32"/>
        </w:rPr>
        <w:t xml:space="preserve">  ΜΑΘΗΜΑΤ</w:t>
      </w:r>
      <w:r w:rsidRPr="00527960">
        <w:rPr>
          <w:rFonts w:ascii="Palatino Linotype" w:hAnsi="Palatino Linotype" w:cstheme="minorHAnsi"/>
          <w:b/>
          <w:sz w:val="32"/>
          <w:szCs w:val="32"/>
        </w:rPr>
        <w:t>ΩΝ ΕΠΙΛΟΓΗΣ</w:t>
      </w:r>
    </w:p>
    <w:p w14:paraId="3B3FA8E0" w14:textId="77777777" w:rsidR="00527960" w:rsidRPr="00527960" w:rsidRDefault="00527960" w:rsidP="00D866AB">
      <w:pPr>
        <w:ind w:left="10" w:right="3" w:hanging="10"/>
        <w:jc w:val="center"/>
        <w:rPr>
          <w:rFonts w:ascii="Palatino Linotype" w:hAnsi="Palatino Linotype" w:cstheme="minorHAnsi"/>
          <w:b/>
          <w:sz w:val="32"/>
          <w:szCs w:val="32"/>
        </w:rPr>
      </w:pPr>
    </w:p>
    <w:p w14:paraId="143E626F" w14:textId="77777777" w:rsidR="00527960" w:rsidRPr="00527960" w:rsidRDefault="00527960" w:rsidP="00D866AB">
      <w:pPr>
        <w:ind w:left="10" w:right="3" w:hanging="10"/>
        <w:jc w:val="center"/>
        <w:rPr>
          <w:rFonts w:ascii="Palatino Linotype" w:hAnsi="Palatino Linotype" w:cstheme="minorHAnsi"/>
          <w:b/>
          <w:sz w:val="32"/>
          <w:szCs w:val="32"/>
        </w:rPr>
      </w:pPr>
      <w:r w:rsidRPr="00527960">
        <w:rPr>
          <w:rFonts w:ascii="Palatino Linotype" w:hAnsi="Palatino Linotype" w:cstheme="minorHAnsi"/>
          <w:b/>
          <w:sz w:val="32"/>
          <w:szCs w:val="32"/>
        </w:rPr>
        <w:t>της Επίκουρης Καθηγήτριας κας Κολλυροπούλου</w:t>
      </w:r>
    </w:p>
    <w:p w14:paraId="3852F39F" w14:textId="77777777" w:rsidR="00527960" w:rsidRDefault="00527960" w:rsidP="00527960">
      <w:pPr>
        <w:rPr>
          <w:rFonts w:ascii="Palatino Linotype" w:hAnsi="Palatino Linotype" w:cstheme="minorHAnsi"/>
          <w:sz w:val="32"/>
          <w:szCs w:val="32"/>
          <w:u w:val="single"/>
        </w:rPr>
      </w:pPr>
    </w:p>
    <w:p w14:paraId="6158F68C" w14:textId="77777777" w:rsidR="00527960" w:rsidRPr="00527960" w:rsidRDefault="00527960" w:rsidP="00527960">
      <w:pPr>
        <w:rPr>
          <w:rFonts w:ascii="Palatino Linotype" w:hAnsi="Palatino Linotype" w:cstheme="minorHAnsi"/>
          <w:sz w:val="28"/>
          <w:szCs w:val="28"/>
        </w:rPr>
      </w:pPr>
    </w:p>
    <w:p w14:paraId="6A61DD0D" w14:textId="77777777" w:rsidR="005211AA" w:rsidRDefault="00527960" w:rsidP="00527960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527960">
        <w:rPr>
          <w:rFonts w:ascii="Palatino Linotype" w:hAnsi="Palatino Linotype" w:cstheme="minorHAnsi"/>
          <w:sz w:val="28"/>
          <w:szCs w:val="28"/>
        </w:rPr>
        <w:t>Τ</w:t>
      </w:r>
      <w:r w:rsidR="005211AA">
        <w:rPr>
          <w:rFonts w:ascii="Palatino Linotype" w:hAnsi="Palatino Linotype" w:cstheme="minorHAnsi"/>
          <w:sz w:val="28"/>
          <w:szCs w:val="28"/>
        </w:rPr>
        <w:t>ο</w:t>
      </w:r>
      <w:r w:rsidRPr="00527960">
        <w:rPr>
          <w:rFonts w:ascii="Palatino Linotype" w:hAnsi="Palatino Linotype" w:cstheme="minorHAnsi"/>
          <w:sz w:val="28"/>
          <w:szCs w:val="28"/>
        </w:rPr>
        <w:t xml:space="preserve"> μ</w:t>
      </w:r>
      <w:r w:rsidR="005211AA">
        <w:rPr>
          <w:rFonts w:ascii="Palatino Linotype" w:hAnsi="Palatino Linotype" w:cstheme="minorHAnsi"/>
          <w:sz w:val="28"/>
          <w:szCs w:val="28"/>
        </w:rPr>
        <w:t xml:space="preserve">άθημα </w:t>
      </w:r>
      <w:r w:rsidRPr="00527960">
        <w:rPr>
          <w:rFonts w:ascii="Palatino Linotype" w:hAnsi="Palatino Linotype" w:cstheme="minorHAnsi"/>
          <w:sz w:val="28"/>
          <w:szCs w:val="28"/>
        </w:rPr>
        <w:t xml:space="preserve">επιλογής </w:t>
      </w:r>
    </w:p>
    <w:p w14:paraId="2CF74642" w14:textId="576F782B" w:rsidR="00527960" w:rsidRPr="00527960" w:rsidRDefault="00527960" w:rsidP="00527960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527960">
        <w:rPr>
          <w:rFonts w:ascii="Palatino Linotype" w:hAnsi="Palatino Linotype" w:cstheme="minorHAnsi"/>
          <w:sz w:val="28"/>
          <w:szCs w:val="28"/>
        </w:rPr>
        <w:t>που δεν πραγματοποιήθηκ</w:t>
      </w:r>
      <w:r w:rsidR="005211AA">
        <w:rPr>
          <w:rFonts w:ascii="Palatino Linotype" w:hAnsi="Palatino Linotype" w:cstheme="minorHAnsi"/>
          <w:sz w:val="28"/>
          <w:szCs w:val="28"/>
        </w:rPr>
        <w:t>ε</w:t>
      </w:r>
    </w:p>
    <w:p w14:paraId="254F0CF2" w14:textId="07EC0375" w:rsidR="00527960" w:rsidRPr="00527960" w:rsidRDefault="00527960" w:rsidP="00527960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527960">
        <w:rPr>
          <w:rFonts w:ascii="Palatino Linotype" w:hAnsi="Palatino Linotype" w:cstheme="minorHAnsi"/>
          <w:sz w:val="28"/>
          <w:szCs w:val="28"/>
        </w:rPr>
        <w:t xml:space="preserve">την </w:t>
      </w:r>
      <w:r w:rsidR="005211AA">
        <w:rPr>
          <w:rFonts w:ascii="Palatino Linotype" w:hAnsi="Palatino Linotype" w:cstheme="minorHAnsi"/>
          <w:sz w:val="28"/>
          <w:szCs w:val="28"/>
        </w:rPr>
        <w:t>Καθαρά Δευτέρα</w:t>
      </w:r>
      <w:r w:rsidRPr="00527960">
        <w:rPr>
          <w:rFonts w:ascii="Palatino Linotype" w:hAnsi="Palatino Linotype" w:cstheme="minorHAnsi"/>
          <w:sz w:val="28"/>
          <w:szCs w:val="28"/>
        </w:rPr>
        <w:t>,</w:t>
      </w:r>
    </w:p>
    <w:p w14:paraId="79C8BDEE" w14:textId="0B3DA855" w:rsidR="00527960" w:rsidRPr="00527960" w:rsidRDefault="00527960" w:rsidP="005211AA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527960">
        <w:rPr>
          <w:rFonts w:ascii="Palatino Linotype" w:hAnsi="Palatino Linotype" w:cstheme="minorHAnsi"/>
          <w:sz w:val="28"/>
          <w:szCs w:val="28"/>
        </w:rPr>
        <w:t>θα αναπληρωθ</w:t>
      </w:r>
      <w:r w:rsidR="005211AA">
        <w:rPr>
          <w:rFonts w:ascii="Palatino Linotype" w:hAnsi="Palatino Linotype" w:cstheme="minorHAnsi"/>
          <w:sz w:val="28"/>
          <w:szCs w:val="28"/>
        </w:rPr>
        <w:t>εί</w:t>
      </w:r>
      <w:r w:rsidRPr="00527960">
        <w:rPr>
          <w:rFonts w:ascii="Palatino Linotype" w:hAnsi="Palatino Linotype" w:cstheme="minorHAnsi"/>
          <w:sz w:val="28"/>
          <w:szCs w:val="28"/>
        </w:rPr>
        <w:t xml:space="preserve"> ως εξής:</w:t>
      </w:r>
    </w:p>
    <w:p w14:paraId="252B47E7" w14:textId="77777777" w:rsidR="00527960" w:rsidRPr="00527960" w:rsidRDefault="00527960" w:rsidP="00007A38">
      <w:pPr>
        <w:jc w:val="both"/>
        <w:rPr>
          <w:rFonts w:ascii="Palatino Linotype" w:hAnsi="Palatino Linotype" w:cstheme="minorHAnsi"/>
          <w:sz w:val="28"/>
          <w:szCs w:val="28"/>
        </w:rPr>
      </w:pPr>
    </w:p>
    <w:p w14:paraId="087226E3" w14:textId="77777777" w:rsidR="00527960" w:rsidRPr="00527960" w:rsidRDefault="00527960" w:rsidP="00007A38">
      <w:pPr>
        <w:jc w:val="both"/>
        <w:rPr>
          <w:rFonts w:ascii="Palatino Linotype" w:hAnsi="Palatino Linotype" w:cstheme="minorHAnsi"/>
          <w:sz w:val="28"/>
          <w:szCs w:val="28"/>
        </w:rPr>
      </w:pPr>
    </w:p>
    <w:p w14:paraId="1E4A8E43" w14:textId="0F214AC2" w:rsidR="00527960" w:rsidRPr="00527960" w:rsidRDefault="00527960" w:rsidP="00527960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527960">
        <w:rPr>
          <w:rFonts w:ascii="Palatino Linotype" w:hAnsi="Palatino Linotype" w:cstheme="minorHAnsi"/>
          <w:sz w:val="28"/>
          <w:szCs w:val="28"/>
        </w:rPr>
        <w:t>ΠΕΜΠΤΗ 1</w:t>
      </w:r>
      <w:r w:rsidR="005211AA">
        <w:rPr>
          <w:rFonts w:ascii="Palatino Linotype" w:hAnsi="Palatino Linotype" w:cstheme="minorHAnsi"/>
          <w:sz w:val="28"/>
          <w:szCs w:val="28"/>
        </w:rPr>
        <w:t>8</w:t>
      </w:r>
      <w:r w:rsidRPr="00527960">
        <w:rPr>
          <w:rFonts w:ascii="Palatino Linotype" w:hAnsi="Palatino Linotype" w:cstheme="minorHAnsi"/>
          <w:sz w:val="28"/>
          <w:szCs w:val="28"/>
        </w:rPr>
        <w:t xml:space="preserve"> ΜΑΡΤΙΟΥ 2021</w:t>
      </w:r>
    </w:p>
    <w:p w14:paraId="2D4051DE" w14:textId="77777777" w:rsidR="00527960" w:rsidRPr="00527960" w:rsidRDefault="00527960" w:rsidP="00527960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527960">
        <w:rPr>
          <w:rFonts w:ascii="Palatino Linotype" w:hAnsi="Palatino Linotype" w:cstheme="minorHAnsi"/>
          <w:sz w:val="28"/>
          <w:szCs w:val="28"/>
        </w:rPr>
        <w:t>12:00-15:00</w:t>
      </w:r>
    </w:p>
    <w:p w14:paraId="205E139D" w14:textId="77777777" w:rsidR="005211AA" w:rsidRPr="00527960" w:rsidRDefault="005211AA" w:rsidP="005211AA">
      <w:pPr>
        <w:pStyle w:val="Default"/>
        <w:jc w:val="center"/>
        <w:rPr>
          <w:b/>
          <w:color w:val="008000"/>
          <w:sz w:val="20"/>
          <w:szCs w:val="20"/>
        </w:rPr>
      </w:pPr>
      <w:r w:rsidRPr="00527960">
        <w:rPr>
          <w:b/>
          <w:color w:val="008000"/>
          <w:sz w:val="20"/>
          <w:szCs w:val="20"/>
        </w:rPr>
        <w:t>12ΕΙ-12_10=12EA-10_10: Βυζαντινός Πολιτισμός</w:t>
      </w:r>
    </w:p>
    <w:p w14:paraId="54233F7B" w14:textId="77777777" w:rsidR="005211AA" w:rsidRPr="00527960" w:rsidRDefault="005211AA" w:rsidP="005211AA">
      <w:pPr>
        <w:pStyle w:val="Default"/>
        <w:jc w:val="center"/>
        <w:rPr>
          <w:b/>
          <w:color w:val="008000"/>
          <w:sz w:val="20"/>
          <w:szCs w:val="20"/>
        </w:rPr>
      </w:pPr>
      <w:r w:rsidRPr="00527960">
        <w:rPr>
          <w:b/>
          <w:color w:val="008000"/>
          <w:sz w:val="20"/>
          <w:szCs w:val="20"/>
        </w:rPr>
        <w:t>Μάθημα Επιλογής (ΣΤ΄και Η΄ Εξ.)</w:t>
      </w:r>
    </w:p>
    <w:p w14:paraId="056D016A" w14:textId="5DD960A1" w:rsidR="00527960" w:rsidRPr="00527960" w:rsidRDefault="00527960" w:rsidP="00527960">
      <w:pPr>
        <w:pStyle w:val="Default"/>
        <w:jc w:val="center"/>
        <w:rPr>
          <w:sz w:val="20"/>
          <w:szCs w:val="20"/>
        </w:rPr>
      </w:pPr>
      <w:r w:rsidRPr="00527960">
        <w:rPr>
          <w:sz w:val="20"/>
          <w:szCs w:val="20"/>
        </w:rPr>
        <w:t>Θ. Κ. Ιστ. και ΔΠΑ /</w:t>
      </w:r>
      <w:r w:rsidR="005211AA">
        <w:rPr>
          <w:sz w:val="20"/>
          <w:szCs w:val="20"/>
        </w:rPr>
        <w:t xml:space="preserve"> Αρχ. και ΔΠΑ</w:t>
      </w:r>
    </w:p>
    <w:p w14:paraId="41DBF3BC" w14:textId="77777777" w:rsidR="00527960" w:rsidRPr="00527960" w:rsidRDefault="00527960" w:rsidP="00527960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527960">
        <w:rPr>
          <w:rFonts w:ascii="Palatino Linotype" w:hAnsi="Palatino Linotype"/>
          <w:b/>
          <w:bCs/>
          <w:sz w:val="20"/>
          <w:szCs w:val="20"/>
        </w:rPr>
        <w:t>κα Κολλυροπούλου</w:t>
      </w:r>
    </w:p>
    <w:p w14:paraId="2E223DED" w14:textId="77777777" w:rsidR="00527960" w:rsidRPr="00527960" w:rsidRDefault="00527960" w:rsidP="00527960">
      <w:pPr>
        <w:jc w:val="center"/>
        <w:rPr>
          <w:rFonts w:ascii="Palatino Linotype" w:hAnsi="Palatino Linotype" w:cstheme="minorHAnsi"/>
          <w:bCs/>
          <w:sz w:val="28"/>
          <w:szCs w:val="28"/>
        </w:rPr>
      </w:pPr>
    </w:p>
    <w:p w14:paraId="72AE83A3" w14:textId="77777777" w:rsidR="00E73D44" w:rsidRPr="00527960" w:rsidRDefault="00527960" w:rsidP="00527960">
      <w:pPr>
        <w:jc w:val="center"/>
        <w:rPr>
          <w:rFonts w:ascii="Palatino Linotype" w:hAnsi="Palatino Linotype" w:cstheme="minorHAnsi"/>
          <w:bCs/>
          <w:sz w:val="28"/>
          <w:szCs w:val="28"/>
        </w:rPr>
      </w:pPr>
      <w:r w:rsidRPr="00527960">
        <w:rPr>
          <w:rFonts w:ascii="Palatino Linotype" w:hAnsi="Palatino Linotype" w:cstheme="minorHAnsi"/>
          <w:bCs/>
          <w:sz w:val="28"/>
          <w:szCs w:val="28"/>
        </w:rPr>
        <w:t>Από τη Γραμματεία</w:t>
      </w:r>
    </w:p>
    <w:p w14:paraId="2BFCFC8D" w14:textId="4263953F" w:rsidR="00E73D44" w:rsidRPr="00527960" w:rsidRDefault="005211AA" w:rsidP="00527960">
      <w:pPr>
        <w:jc w:val="center"/>
        <w:rPr>
          <w:rFonts w:ascii="Palatino Linotype" w:hAnsi="Palatino Linotype"/>
          <w:bCs/>
          <w:vertAlign w:val="superscript"/>
        </w:rPr>
      </w:pPr>
      <w:r>
        <w:rPr>
          <w:rFonts w:ascii="Palatino Linotype" w:hAnsi="Palatino Linotype" w:cstheme="minorHAnsi"/>
          <w:bCs/>
          <w:sz w:val="28"/>
          <w:szCs w:val="28"/>
        </w:rPr>
        <w:t>17</w:t>
      </w:r>
      <w:r w:rsidR="00E73D44" w:rsidRPr="00527960">
        <w:rPr>
          <w:rFonts w:ascii="Palatino Linotype" w:hAnsi="Palatino Linotype" w:cstheme="minorHAnsi"/>
          <w:bCs/>
          <w:sz w:val="28"/>
          <w:szCs w:val="28"/>
        </w:rPr>
        <w:t>.0</w:t>
      </w:r>
      <w:r w:rsidR="00527960" w:rsidRPr="00527960">
        <w:rPr>
          <w:rFonts w:ascii="Palatino Linotype" w:hAnsi="Palatino Linotype" w:cstheme="minorHAnsi"/>
          <w:bCs/>
          <w:sz w:val="28"/>
          <w:szCs w:val="28"/>
        </w:rPr>
        <w:t>3</w:t>
      </w:r>
      <w:r w:rsidR="00E73D44" w:rsidRPr="00527960">
        <w:rPr>
          <w:rFonts w:ascii="Palatino Linotype" w:hAnsi="Palatino Linotype" w:cstheme="minorHAnsi"/>
          <w:bCs/>
          <w:sz w:val="28"/>
          <w:szCs w:val="28"/>
        </w:rPr>
        <w:t>.2021</w:t>
      </w:r>
    </w:p>
    <w:p w14:paraId="23717C46" w14:textId="77777777" w:rsidR="00E73D44" w:rsidRDefault="00E73D44" w:rsidP="00E73D44">
      <w:pPr>
        <w:jc w:val="right"/>
        <w:rPr>
          <w:rFonts w:asciiTheme="majorHAnsi" w:hAnsiTheme="majorHAnsi" w:cstheme="minorHAnsi"/>
          <w:bCs/>
          <w:sz w:val="28"/>
          <w:szCs w:val="28"/>
        </w:rPr>
      </w:pPr>
    </w:p>
    <w:sectPr w:rsidR="00E73D44" w:rsidSect="00E43632">
      <w:footerReference w:type="default" r:id="rId9"/>
      <w:pgSz w:w="11906" w:h="16838"/>
      <w:pgMar w:top="540" w:right="1758" w:bottom="1440" w:left="175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6046" w14:textId="77777777" w:rsidR="00C20CDE" w:rsidRDefault="00C20CDE">
      <w:r>
        <w:separator/>
      </w:r>
    </w:p>
  </w:endnote>
  <w:endnote w:type="continuationSeparator" w:id="0">
    <w:p w14:paraId="52987ADF" w14:textId="77777777" w:rsidR="00C20CDE" w:rsidRDefault="00C2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CFF4E" w14:textId="77777777" w:rsidR="00D40C9E" w:rsidRPr="00975656" w:rsidRDefault="00D40C9E" w:rsidP="002951CB">
    <w:pPr>
      <w:pStyle w:val="Footer"/>
      <w:pBdr>
        <w:top w:val="single" w:sz="4" w:space="1" w:color="auto"/>
      </w:pBdr>
      <w:tabs>
        <w:tab w:val="clear" w:pos="8306"/>
        <w:tab w:val="left" w:pos="0"/>
        <w:tab w:val="right" w:pos="8280"/>
      </w:tabs>
      <w:ind w:left="-900" w:right="-874"/>
      <w:rPr>
        <w:sz w:val="18"/>
        <w:szCs w:val="18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29F15" w14:textId="77777777" w:rsidR="00C20CDE" w:rsidRDefault="00C20CDE">
      <w:r>
        <w:separator/>
      </w:r>
    </w:p>
  </w:footnote>
  <w:footnote w:type="continuationSeparator" w:id="0">
    <w:p w14:paraId="1D7337C0" w14:textId="77777777" w:rsidR="00C20CDE" w:rsidRDefault="00C2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A6FA2"/>
    <w:multiLevelType w:val="hybridMultilevel"/>
    <w:tmpl w:val="61DC91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91A"/>
    <w:multiLevelType w:val="hybridMultilevel"/>
    <w:tmpl w:val="A126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381"/>
    <w:multiLevelType w:val="hybridMultilevel"/>
    <w:tmpl w:val="F67CBE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E"/>
    <w:multiLevelType w:val="hybridMultilevel"/>
    <w:tmpl w:val="6E96ED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A6"/>
    <w:rsid w:val="00007A38"/>
    <w:rsid w:val="0002038F"/>
    <w:rsid w:val="00032378"/>
    <w:rsid w:val="000470B2"/>
    <w:rsid w:val="000549D2"/>
    <w:rsid w:val="000858D7"/>
    <w:rsid w:val="000861CB"/>
    <w:rsid w:val="000A2C20"/>
    <w:rsid w:val="000C4507"/>
    <w:rsid w:val="000C4D54"/>
    <w:rsid w:val="000D14EB"/>
    <w:rsid w:val="000D62CC"/>
    <w:rsid w:val="000E06C8"/>
    <w:rsid w:val="000E6419"/>
    <w:rsid w:val="000F487F"/>
    <w:rsid w:val="00107402"/>
    <w:rsid w:val="0012232D"/>
    <w:rsid w:val="00124AA3"/>
    <w:rsid w:val="00132339"/>
    <w:rsid w:val="001373D9"/>
    <w:rsid w:val="00143401"/>
    <w:rsid w:val="00144F54"/>
    <w:rsid w:val="00145233"/>
    <w:rsid w:val="001468BD"/>
    <w:rsid w:val="00162BCE"/>
    <w:rsid w:val="00164830"/>
    <w:rsid w:val="00166D4A"/>
    <w:rsid w:val="00170FCE"/>
    <w:rsid w:val="00171B33"/>
    <w:rsid w:val="001921DC"/>
    <w:rsid w:val="001A5E83"/>
    <w:rsid w:val="001B7F93"/>
    <w:rsid w:val="001C5FD6"/>
    <w:rsid w:val="001C6567"/>
    <w:rsid w:val="001D23B0"/>
    <w:rsid w:val="001E04DC"/>
    <w:rsid w:val="001E0C12"/>
    <w:rsid w:val="001F42E4"/>
    <w:rsid w:val="002033F0"/>
    <w:rsid w:val="0021184B"/>
    <w:rsid w:val="00226999"/>
    <w:rsid w:val="002277A9"/>
    <w:rsid w:val="00265121"/>
    <w:rsid w:val="0027254C"/>
    <w:rsid w:val="002730A6"/>
    <w:rsid w:val="00283E66"/>
    <w:rsid w:val="00285EC8"/>
    <w:rsid w:val="00287481"/>
    <w:rsid w:val="0029275B"/>
    <w:rsid w:val="002951CB"/>
    <w:rsid w:val="002C514F"/>
    <w:rsid w:val="002D0538"/>
    <w:rsid w:val="002D089A"/>
    <w:rsid w:val="002F18CF"/>
    <w:rsid w:val="002F285D"/>
    <w:rsid w:val="00300EF5"/>
    <w:rsid w:val="003113A4"/>
    <w:rsid w:val="00313520"/>
    <w:rsid w:val="003200BF"/>
    <w:rsid w:val="00322A96"/>
    <w:rsid w:val="003237DD"/>
    <w:rsid w:val="003248CF"/>
    <w:rsid w:val="00336EF2"/>
    <w:rsid w:val="0033790C"/>
    <w:rsid w:val="0034155C"/>
    <w:rsid w:val="0035048C"/>
    <w:rsid w:val="00350E88"/>
    <w:rsid w:val="003534F7"/>
    <w:rsid w:val="003659CB"/>
    <w:rsid w:val="0037100D"/>
    <w:rsid w:val="00372873"/>
    <w:rsid w:val="003745DA"/>
    <w:rsid w:val="0038562E"/>
    <w:rsid w:val="00385E79"/>
    <w:rsid w:val="00392220"/>
    <w:rsid w:val="00392E2C"/>
    <w:rsid w:val="0039388C"/>
    <w:rsid w:val="00394728"/>
    <w:rsid w:val="003A6D04"/>
    <w:rsid w:val="003B64D1"/>
    <w:rsid w:val="003B6565"/>
    <w:rsid w:val="003C3A5B"/>
    <w:rsid w:val="003D4550"/>
    <w:rsid w:val="003D48C5"/>
    <w:rsid w:val="00416314"/>
    <w:rsid w:val="00417162"/>
    <w:rsid w:val="00424BCD"/>
    <w:rsid w:val="00436BAF"/>
    <w:rsid w:val="004505A2"/>
    <w:rsid w:val="00455344"/>
    <w:rsid w:val="00457BE8"/>
    <w:rsid w:val="004721E0"/>
    <w:rsid w:val="004762CC"/>
    <w:rsid w:val="004836B0"/>
    <w:rsid w:val="0048475D"/>
    <w:rsid w:val="004923E2"/>
    <w:rsid w:val="0049334B"/>
    <w:rsid w:val="00493840"/>
    <w:rsid w:val="004B1109"/>
    <w:rsid w:val="004B21A4"/>
    <w:rsid w:val="004B2829"/>
    <w:rsid w:val="004C0A9E"/>
    <w:rsid w:val="004D03F9"/>
    <w:rsid w:val="004D17B1"/>
    <w:rsid w:val="00503761"/>
    <w:rsid w:val="00507891"/>
    <w:rsid w:val="005211AA"/>
    <w:rsid w:val="00527165"/>
    <w:rsid w:val="00527960"/>
    <w:rsid w:val="00540CC2"/>
    <w:rsid w:val="00541088"/>
    <w:rsid w:val="00570DC7"/>
    <w:rsid w:val="0057342A"/>
    <w:rsid w:val="00574779"/>
    <w:rsid w:val="00590B37"/>
    <w:rsid w:val="005966B1"/>
    <w:rsid w:val="005A246D"/>
    <w:rsid w:val="005B4666"/>
    <w:rsid w:val="005B4B5D"/>
    <w:rsid w:val="005E1FF3"/>
    <w:rsid w:val="005E2D60"/>
    <w:rsid w:val="005F28E5"/>
    <w:rsid w:val="00600608"/>
    <w:rsid w:val="006256AD"/>
    <w:rsid w:val="00625921"/>
    <w:rsid w:val="006358DA"/>
    <w:rsid w:val="00643678"/>
    <w:rsid w:val="00643693"/>
    <w:rsid w:val="00646243"/>
    <w:rsid w:val="00680B0E"/>
    <w:rsid w:val="00690BCE"/>
    <w:rsid w:val="00697BDA"/>
    <w:rsid w:val="006A41C7"/>
    <w:rsid w:val="006D40B5"/>
    <w:rsid w:val="006E0FDF"/>
    <w:rsid w:val="006E32E5"/>
    <w:rsid w:val="006F73D8"/>
    <w:rsid w:val="00716ED3"/>
    <w:rsid w:val="0072185B"/>
    <w:rsid w:val="00723C67"/>
    <w:rsid w:val="007400C2"/>
    <w:rsid w:val="00746E51"/>
    <w:rsid w:val="00751589"/>
    <w:rsid w:val="00784072"/>
    <w:rsid w:val="007A704F"/>
    <w:rsid w:val="007C208E"/>
    <w:rsid w:val="007C474D"/>
    <w:rsid w:val="007D4613"/>
    <w:rsid w:val="007D654F"/>
    <w:rsid w:val="007E4127"/>
    <w:rsid w:val="007F174A"/>
    <w:rsid w:val="007F52D1"/>
    <w:rsid w:val="00806D98"/>
    <w:rsid w:val="008071C4"/>
    <w:rsid w:val="00817921"/>
    <w:rsid w:val="00836519"/>
    <w:rsid w:val="00843D59"/>
    <w:rsid w:val="00851999"/>
    <w:rsid w:val="00867EF2"/>
    <w:rsid w:val="00884A73"/>
    <w:rsid w:val="008C3CAD"/>
    <w:rsid w:val="008C5968"/>
    <w:rsid w:val="008C7561"/>
    <w:rsid w:val="008D7ECD"/>
    <w:rsid w:val="008E24B6"/>
    <w:rsid w:val="008F1C54"/>
    <w:rsid w:val="00900BC1"/>
    <w:rsid w:val="00903E24"/>
    <w:rsid w:val="00904EDA"/>
    <w:rsid w:val="0094726F"/>
    <w:rsid w:val="00954515"/>
    <w:rsid w:val="009545EA"/>
    <w:rsid w:val="00966DC3"/>
    <w:rsid w:val="00975656"/>
    <w:rsid w:val="00984386"/>
    <w:rsid w:val="009A3E5A"/>
    <w:rsid w:val="009B0852"/>
    <w:rsid w:val="00A01AE5"/>
    <w:rsid w:val="00A02CB0"/>
    <w:rsid w:val="00A05BD4"/>
    <w:rsid w:val="00A11761"/>
    <w:rsid w:val="00A163EC"/>
    <w:rsid w:val="00A25A35"/>
    <w:rsid w:val="00A36ACC"/>
    <w:rsid w:val="00A37967"/>
    <w:rsid w:val="00A37F96"/>
    <w:rsid w:val="00A423E4"/>
    <w:rsid w:val="00A9107D"/>
    <w:rsid w:val="00AB5ECE"/>
    <w:rsid w:val="00AC608B"/>
    <w:rsid w:val="00AD2629"/>
    <w:rsid w:val="00AE1C40"/>
    <w:rsid w:val="00AE64A4"/>
    <w:rsid w:val="00AE6B3A"/>
    <w:rsid w:val="00B018AF"/>
    <w:rsid w:val="00B01DCA"/>
    <w:rsid w:val="00B226D5"/>
    <w:rsid w:val="00B36D01"/>
    <w:rsid w:val="00B47D42"/>
    <w:rsid w:val="00B552F1"/>
    <w:rsid w:val="00B637A6"/>
    <w:rsid w:val="00B87068"/>
    <w:rsid w:val="00B904EA"/>
    <w:rsid w:val="00BA2A09"/>
    <w:rsid w:val="00BA4EB4"/>
    <w:rsid w:val="00BC353C"/>
    <w:rsid w:val="00BF027F"/>
    <w:rsid w:val="00BF400F"/>
    <w:rsid w:val="00BF48B7"/>
    <w:rsid w:val="00BF5E71"/>
    <w:rsid w:val="00C1432C"/>
    <w:rsid w:val="00C144F7"/>
    <w:rsid w:val="00C20CDE"/>
    <w:rsid w:val="00C22C05"/>
    <w:rsid w:val="00C230F4"/>
    <w:rsid w:val="00C253CF"/>
    <w:rsid w:val="00C258B0"/>
    <w:rsid w:val="00C30685"/>
    <w:rsid w:val="00C4324F"/>
    <w:rsid w:val="00C547D8"/>
    <w:rsid w:val="00C653FE"/>
    <w:rsid w:val="00C66E39"/>
    <w:rsid w:val="00C7147A"/>
    <w:rsid w:val="00CA5FC4"/>
    <w:rsid w:val="00CB2C7E"/>
    <w:rsid w:val="00CD2730"/>
    <w:rsid w:val="00CD574C"/>
    <w:rsid w:val="00CE258F"/>
    <w:rsid w:val="00CE5EBF"/>
    <w:rsid w:val="00CE7FC7"/>
    <w:rsid w:val="00CF2519"/>
    <w:rsid w:val="00CF4D5C"/>
    <w:rsid w:val="00D03EC7"/>
    <w:rsid w:val="00D1361D"/>
    <w:rsid w:val="00D40C9E"/>
    <w:rsid w:val="00D51200"/>
    <w:rsid w:val="00D52EDD"/>
    <w:rsid w:val="00D56608"/>
    <w:rsid w:val="00D62AD7"/>
    <w:rsid w:val="00D738DE"/>
    <w:rsid w:val="00D866AB"/>
    <w:rsid w:val="00DA19C1"/>
    <w:rsid w:val="00DA225C"/>
    <w:rsid w:val="00DA4287"/>
    <w:rsid w:val="00DB029A"/>
    <w:rsid w:val="00DC5F04"/>
    <w:rsid w:val="00DC6802"/>
    <w:rsid w:val="00DD5B6A"/>
    <w:rsid w:val="00DE26C1"/>
    <w:rsid w:val="00DF235D"/>
    <w:rsid w:val="00DF32C3"/>
    <w:rsid w:val="00DF708B"/>
    <w:rsid w:val="00E0225C"/>
    <w:rsid w:val="00E047B1"/>
    <w:rsid w:val="00E1207D"/>
    <w:rsid w:val="00E30CEC"/>
    <w:rsid w:val="00E32558"/>
    <w:rsid w:val="00E43632"/>
    <w:rsid w:val="00E4780F"/>
    <w:rsid w:val="00E54355"/>
    <w:rsid w:val="00E559CC"/>
    <w:rsid w:val="00E56479"/>
    <w:rsid w:val="00E61FA3"/>
    <w:rsid w:val="00E66FA6"/>
    <w:rsid w:val="00E73D44"/>
    <w:rsid w:val="00E76394"/>
    <w:rsid w:val="00E80DC0"/>
    <w:rsid w:val="00EA67F8"/>
    <w:rsid w:val="00EA69B1"/>
    <w:rsid w:val="00EB3D29"/>
    <w:rsid w:val="00EB405B"/>
    <w:rsid w:val="00EB7005"/>
    <w:rsid w:val="00ED33FB"/>
    <w:rsid w:val="00ED5C17"/>
    <w:rsid w:val="00F004E1"/>
    <w:rsid w:val="00F05654"/>
    <w:rsid w:val="00F06556"/>
    <w:rsid w:val="00F31387"/>
    <w:rsid w:val="00F40AEB"/>
    <w:rsid w:val="00F40BD3"/>
    <w:rsid w:val="00F41BCE"/>
    <w:rsid w:val="00F46C75"/>
    <w:rsid w:val="00F64860"/>
    <w:rsid w:val="00F75FDC"/>
    <w:rsid w:val="00F8341E"/>
    <w:rsid w:val="00F95177"/>
    <w:rsid w:val="00F96BED"/>
    <w:rsid w:val="00FB133B"/>
    <w:rsid w:val="00FC59E9"/>
    <w:rsid w:val="00FC71FB"/>
    <w:rsid w:val="00FD5BA4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ED318"/>
  <w15:docId w15:val="{698917FF-979E-4422-AE71-50FCF918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4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004E1"/>
    <w:pPr>
      <w:keepNext/>
      <w:jc w:val="center"/>
      <w:outlineLvl w:val="0"/>
    </w:pPr>
    <w:rPr>
      <w:spacing w:val="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04E1"/>
    <w:rPr>
      <w:sz w:val="28"/>
    </w:rPr>
  </w:style>
  <w:style w:type="paragraph" w:styleId="BodyText2">
    <w:name w:val="Body Text 2"/>
    <w:basedOn w:val="Normal"/>
    <w:rsid w:val="00F004E1"/>
    <w:pPr>
      <w:jc w:val="center"/>
    </w:pPr>
    <w:rPr>
      <w:sz w:val="28"/>
    </w:rPr>
  </w:style>
  <w:style w:type="character" w:styleId="Hyperlink">
    <w:name w:val="Hyperlink"/>
    <w:basedOn w:val="DefaultParagraphFont"/>
    <w:rsid w:val="00F004E1"/>
    <w:rPr>
      <w:rFonts w:ascii="Arial" w:hAnsi="Arial" w:cs="Arial" w:hint="default"/>
      <w:color w:val="004477"/>
      <w:sz w:val="17"/>
      <w:szCs w:val="17"/>
      <w:u w:val="single"/>
    </w:rPr>
  </w:style>
  <w:style w:type="paragraph" w:styleId="Header">
    <w:name w:val="header"/>
    <w:basedOn w:val="Normal"/>
    <w:rsid w:val="00F004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4E1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004E1"/>
    <w:pPr>
      <w:spacing w:line="360" w:lineRule="auto"/>
      <w:jc w:val="both"/>
    </w:pPr>
    <w:rPr>
      <w:spacing w:val="20"/>
      <w:sz w:val="22"/>
      <w:szCs w:val="22"/>
    </w:rPr>
  </w:style>
  <w:style w:type="paragraph" w:styleId="BalloonText">
    <w:name w:val="Balloon Text"/>
    <w:basedOn w:val="Normal"/>
    <w:semiHidden/>
    <w:rsid w:val="00690BC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113A4"/>
  </w:style>
  <w:style w:type="table" w:styleId="TableGrid">
    <w:name w:val="Table Grid"/>
    <w:basedOn w:val="TableNormal"/>
    <w:rsid w:val="00D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F32C3"/>
  </w:style>
  <w:style w:type="paragraph" w:styleId="ListParagraph">
    <w:name w:val="List Paragraph"/>
    <w:basedOn w:val="Normal"/>
    <w:uiPriority w:val="34"/>
    <w:qFormat/>
    <w:rsid w:val="00635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D44"/>
    <w:rPr>
      <w:color w:val="605E5C"/>
      <w:shd w:val="clear" w:color="auto" w:fill="E1DFDD"/>
    </w:rPr>
  </w:style>
  <w:style w:type="paragraph" w:customStyle="1" w:styleId="Default">
    <w:name w:val="Default"/>
    <w:rsid w:val="0052796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C4C06-8297-40A7-85B7-DA2D547A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>Hewlett-Packard</Company>
  <LinksUpToDate>false</LinksUpToDate>
  <CharactersWithSpaces>383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ΤΜΗΜΑ  ΤΕΕ ΜΕΣΣΗΝΙΑΣ</dc:creator>
  <cp:lastModifiedBy>Evaggelia DOLOU</cp:lastModifiedBy>
  <cp:revision>3</cp:revision>
  <cp:lastPrinted>2018-07-25T09:22:00Z</cp:lastPrinted>
  <dcterms:created xsi:type="dcterms:W3CDTF">2021-03-17T08:48:00Z</dcterms:created>
  <dcterms:modified xsi:type="dcterms:W3CDTF">2021-03-17T08:50:00Z</dcterms:modified>
</cp:coreProperties>
</file>